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A76D" w14:textId="3ACF6870" w:rsidR="002E1563" w:rsidRDefault="00AD6E2C" w:rsidP="002E1563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1E67444" wp14:editId="64BE82D4">
            <wp:extent cx="6516000" cy="3243951"/>
            <wp:effectExtent l="19050" t="19050" r="18415" b="1397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8"/>
                    <a:stretch/>
                  </pic:blipFill>
                  <pic:spPr bwMode="auto">
                    <a:xfrm>
                      <a:off x="0" y="0"/>
                      <a:ext cx="6516000" cy="3243951"/>
                    </a:xfrm>
                    <a:prstGeom prst="rect">
                      <a:avLst/>
                    </a:prstGeom>
                    <a:ln>
                      <a:solidFill>
                        <a:srgbClr val="32353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B976C" w14:textId="4024865B" w:rsidR="002E1563" w:rsidRPr="00A4401D" w:rsidRDefault="005531FE" w:rsidP="005531FE">
      <w:pPr>
        <w:jc w:val="right"/>
        <w:rPr>
          <w:rFonts w:ascii="Tahoma" w:hAnsi="Tahoma" w:cs="Tahoma"/>
          <w:i/>
          <w:iCs/>
          <w:color w:val="000000"/>
        </w:rPr>
      </w:pPr>
      <w:r w:rsidRPr="00A4401D">
        <w:rPr>
          <w:rFonts w:ascii="Tahoma" w:hAnsi="Tahoma" w:cs="Tahoma"/>
          <w:i/>
          <w:iCs/>
          <w:color w:val="000000"/>
        </w:rPr>
        <w:t xml:space="preserve">Document actualisé au </w:t>
      </w:r>
      <w:r w:rsidR="00A74E4A" w:rsidRPr="00A4401D">
        <w:rPr>
          <w:rFonts w:ascii="Tahoma" w:hAnsi="Tahoma" w:cs="Tahoma"/>
          <w:i/>
          <w:iCs/>
          <w:color w:val="000000"/>
        </w:rPr>
        <w:t>06 avril</w:t>
      </w:r>
      <w:r w:rsidRPr="00A4401D">
        <w:rPr>
          <w:rFonts w:ascii="Tahoma" w:hAnsi="Tahoma" w:cs="Tahoma"/>
          <w:i/>
          <w:iCs/>
          <w:color w:val="000000"/>
        </w:rPr>
        <w:t xml:space="preserve"> 2023</w:t>
      </w:r>
    </w:p>
    <w:p w14:paraId="5CB27974" w14:textId="4D9612A0" w:rsidR="00AD6E2C" w:rsidRDefault="00AD6E2C" w:rsidP="00E12F39">
      <w:pPr>
        <w:rPr>
          <w:rFonts w:ascii="Tahoma" w:hAnsi="Tahoma" w:cs="Tahoma"/>
          <w:color w:val="000000"/>
        </w:rPr>
      </w:pPr>
    </w:p>
    <w:p w14:paraId="1155751F" w14:textId="4B99BB15" w:rsidR="00C60B51" w:rsidRPr="00FB17F3" w:rsidRDefault="00FB17F3" w:rsidP="00E12F39">
      <w:pPr>
        <w:rPr>
          <w:rFonts w:ascii="Tahoma" w:hAnsi="Tahoma" w:cs="Tahoma"/>
          <w:b/>
          <w:bCs/>
          <w:color w:val="000000"/>
          <w:sz w:val="28"/>
          <w:szCs w:val="28"/>
        </w:rPr>
      </w:pPr>
      <w:r w:rsidRPr="00FB17F3">
        <w:rPr>
          <w:rFonts w:ascii="Tahoma" w:hAnsi="Tahoma" w:cs="Tahoma"/>
          <w:b/>
          <w:bCs/>
          <w:color w:val="000000"/>
          <w:sz w:val="28"/>
          <w:szCs w:val="28"/>
        </w:rPr>
        <w:t>Préambule</w:t>
      </w:r>
    </w:p>
    <w:p w14:paraId="63AAE45A" w14:textId="2E0734BA" w:rsidR="00FB17F3" w:rsidRDefault="00FB17F3" w:rsidP="00E12F39">
      <w:pPr>
        <w:rPr>
          <w:rFonts w:ascii="Tahoma" w:hAnsi="Tahoma" w:cs="Tahoma"/>
          <w:color w:val="000000"/>
        </w:rPr>
      </w:pPr>
    </w:p>
    <w:p w14:paraId="0A9E35A7" w14:textId="77777777" w:rsidR="003458AD" w:rsidRPr="003458AD" w:rsidRDefault="003458AD" w:rsidP="00E12F39">
      <w:pPr>
        <w:rPr>
          <w:rFonts w:ascii="Tahoma" w:hAnsi="Tahoma" w:cs="Tahoma"/>
          <w:b/>
          <w:bCs/>
          <w:color w:val="EA560D"/>
        </w:rPr>
      </w:pPr>
      <w:r w:rsidRPr="003458AD">
        <w:rPr>
          <w:rFonts w:ascii="Tahoma" w:hAnsi="Tahoma" w:cs="Tahoma"/>
          <w:b/>
          <w:bCs/>
          <w:color w:val="EA560D"/>
        </w:rPr>
        <w:t>Le cadre</w:t>
      </w:r>
    </w:p>
    <w:p w14:paraId="0AB0C650" w14:textId="6FD99E63" w:rsidR="003458AD" w:rsidRDefault="00FB17F3" w:rsidP="005F6DE8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Dans le cadre de son pôle « Politiques sportives », la DRAJES Occitanie a souhaité simplifier</w:t>
      </w:r>
      <w:r w:rsidR="003458AD"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</w:rPr>
        <w:t xml:space="preserve"> rendre lisibles</w:t>
      </w:r>
      <w:r w:rsidR="003458AD">
        <w:rPr>
          <w:rFonts w:ascii="Tahoma" w:hAnsi="Tahoma" w:cs="Tahoma"/>
          <w:color w:val="000000"/>
        </w:rPr>
        <w:t xml:space="preserve"> et faciliter l’accès aux</w:t>
      </w:r>
      <w:r>
        <w:rPr>
          <w:rFonts w:ascii="Tahoma" w:hAnsi="Tahoma" w:cs="Tahoma"/>
          <w:color w:val="000000"/>
        </w:rPr>
        <w:t xml:space="preserve"> </w:t>
      </w:r>
      <w:r w:rsidR="003458AD">
        <w:rPr>
          <w:rFonts w:ascii="Tahoma" w:hAnsi="Tahoma" w:cs="Tahoma"/>
          <w:color w:val="000000"/>
        </w:rPr>
        <w:t>ressources</w:t>
      </w:r>
      <w:r>
        <w:rPr>
          <w:rFonts w:ascii="Tahoma" w:hAnsi="Tahoma" w:cs="Tahoma"/>
          <w:color w:val="000000"/>
        </w:rPr>
        <w:t xml:space="preserve"> organisationnel</w:t>
      </w:r>
      <w:r w:rsidR="003458AD">
        <w:rPr>
          <w:rFonts w:ascii="Tahoma" w:hAnsi="Tahoma" w:cs="Tahoma"/>
          <w:color w:val="000000"/>
        </w:rPr>
        <w:t>les</w:t>
      </w:r>
      <w:r>
        <w:rPr>
          <w:rFonts w:ascii="Tahoma" w:hAnsi="Tahoma" w:cs="Tahoma"/>
          <w:color w:val="000000"/>
        </w:rPr>
        <w:t xml:space="preserve"> et </w:t>
      </w:r>
      <w:r w:rsidR="003458AD">
        <w:rPr>
          <w:rFonts w:ascii="Tahoma" w:hAnsi="Tahoma" w:cs="Tahoma"/>
          <w:color w:val="000000"/>
        </w:rPr>
        <w:t>informationnelles sur la région.</w:t>
      </w:r>
    </w:p>
    <w:p w14:paraId="52B8DE7C" w14:textId="77777777" w:rsidR="003458AD" w:rsidRDefault="003458AD" w:rsidP="00E12F39">
      <w:pPr>
        <w:rPr>
          <w:rFonts w:ascii="Tahoma" w:hAnsi="Tahoma" w:cs="Tahoma"/>
          <w:color w:val="000000"/>
        </w:rPr>
      </w:pPr>
    </w:p>
    <w:p w14:paraId="31C6A73B" w14:textId="4625D37F" w:rsidR="003458AD" w:rsidRPr="003458AD" w:rsidRDefault="003458AD" w:rsidP="00E12F39">
      <w:pPr>
        <w:rPr>
          <w:rFonts w:ascii="Tahoma" w:hAnsi="Tahoma" w:cs="Tahoma"/>
          <w:b/>
          <w:bCs/>
          <w:color w:val="EA560D"/>
        </w:rPr>
      </w:pPr>
      <w:r w:rsidRPr="003458AD">
        <w:rPr>
          <w:rFonts w:ascii="Tahoma" w:hAnsi="Tahoma" w:cs="Tahoma"/>
          <w:b/>
          <w:bCs/>
          <w:color w:val="EA560D"/>
        </w:rPr>
        <w:t>L’objectif</w:t>
      </w:r>
    </w:p>
    <w:p w14:paraId="3DEDE8E9" w14:textId="6FD22E10" w:rsidR="003458AD" w:rsidRDefault="003458AD" w:rsidP="005F6DE8">
      <w:pPr>
        <w:ind w:right="-14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Aug</w:t>
      </w:r>
      <w:r>
        <w:rPr>
          <w:rFonts w:ascii="Tahoma" w:hAnsi="Tahoma" w:cs="Tahoma"/>
          <w:color w:val="000000"/>
        </w:rPr>
        <w:t>men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</w:rPr>
        <w:t xml:space="preserve">er en efficacité </w:t>
      </w:r>
      <w:r>
        <w:rPr>
          <w:rFonts w:ascii="Tahoma" w:hAnsi="Tahoma" w:cs="Tahoma"/>
          <w:color w:val="000000"/>
        </w:rPr>
        <w:t xml:space="preserve">les actions </w:t>
      </w:r>
      <w:r>
        <w:rPr>
          <w:rFonts w:ascii="Tahoma" w:hAnsi="Tahoma" w:cs="Tahoma"/>
          <w:color w:val="000000"/>
        </w:rPr>
        <w:t>dans la lutte contre toutes les formes de violences et discriminations et la diffusion des bonnes pratique sportives dans lesquelles éthique et valeurs prennent toute leur place.</w:t>
      </w:r>
    </w:p>
    <w:p w14:paraId="5A04E696" w14:textId="33CD4C0E" w:rsidR="003458AD" w:rsidRDefault="003458AD" w:rsidP="00E12F39">
      <w:pPr>
        <w:rPr>
          <w:rFonts w:ascii="Tahoma" w:hAnsi="Tahoma" w:cs="Tahoma"/>
          <w:color w:val="000000"/>
        </w:rPr>
      </w:pPr>
    </w:p>
    <w:p w14:paraId="65EB8C3A" w14:textId="7E0860E1" w:rsidR="005F6DE8" w:rsidRPr="005F6DE8" w:rsidRDefault="005F6DE8" w:rsidP="00E12F39">
      <w:pPr>
        <w:rPr>
          <w:rFonts w:ascii="Tahoma" w:hAnsi="Tahoma" w:cs="Tahoma"/>
          <w:b/>
          <w:bCs/>
          <w:color w:val="EA560D"/>
        </w:rPr>
      </w:pPr>
      <w:r w:rsidRPr="005F6DE8">
        <w:rPr>
          <w:rFonts w:ascii="Tahoma" w:hAnsi="Tahoma" w:cs="Tahoma"/>
          <w:b/>
          <w:bCs/>
          <w:color w:val="EA560D"/>
        </w:rPr>
        <w:t>Les resso</w:t>
      </w:r>
      <w:r>
        <w:rPr>
          <w:rFonts w:ascii="Tahoma" w:hAnsi="Tahoma" w:cs="Tahoma"/>
          <w:b/>
          <w:bCs/>
          <w:color w:val="EA560D"/>
        </w:rPr>
        <w:t>u</w:t>
      </w:r>
      <w:r w:rsidRPr="005F6DE8">
        <w:rPr>
          <w:rFonts w:ascii="Tahoma" w:hAnsi="Tahoma" w:cs="Tahoma"/>
          <w:b/>
          <w:bCs/>
          <w:color w:val="EA560D"/>
        </w:rPr>
        <w:t>rces disponibles en Occitanie</w:t>
      </w:r>
    </w:p>
    <w:p w14:paraId="64D6327C" w14:textId="680AB50E" w:rsidR="005F6DE8" w:rsidRDefault="005F6DE8" w:rsidP="00E12F39">
      <w:pPr>
        <w:rPr>
          <w:rFonts w:ascii="Tahoma" w:hAnsi="Tahoma" w:cs="Tahoma"/>
          <w:color w:val="000000"/>
        </w:rPr>
      </w:pPr>
      <w:r w:rsidRPr="005B401A">
        <w:rPr>
          <w:rFonts w:ascii="Tahoma" w:hAnsi="Tahoma" w:cs="Tahoma"/>
          <w:color w:val="000000"/>
        </w:rPr>
        <w:t xml:space="preserve">A aujourd’hui, </w:t>
      </w:r>
      <w:r w:rsidRPr="005B401A">
        <w:rPr>
          <w:rFonts w:ascii="Tahoma" w:hAnsi="Tahoma" w:cs="Tahoma"/>
          <w:color w:val="000000"/>
        </w:rPr>
        <w:t>la DRAJES Occitanie</w:t>
      </w:r>
      <w:r w:rsidRPr="005B401A">
        <w:rPr>
          <w:rFonts w:ascii="Tahoma" w:hAnsi="Tahoma" w:cs="Tahoma"/>
          <w:color w:val="000000"/>
        </w:rPr>
        <w:t xml:space="preserve"> a référencé 4 structures sur la région</w:t>
      </w:r>
    </w:p>
    <w:p w14:paraId="7DD0C442" w14:textId="2664B26E" w:rsidR="005B401A" w:rsidRDefault="005B401A" w:rsidP="00E12F39">
      <w:pPr>
        <w:rPr>
          <w:rFonts w:ascii="Tahoma" w:hAnsi="Tahoma" w:cs="Tahoma"/>
          <w:color w:val="000000"/>
          <w:highlight w:val="yellow"/>
        </w:rPr>
      </w:pPr>
      <w:r>
        <w:rPr>
          <w:rFonts w:ascii="Tahoma" w:hAnsi="Tahoma" w:cs="Tahoma"/>
          <w:color w:val="000000"/>
        </w:rPr>
        <w:t>Chacune s’est engagée à respecter la charte qualité « Ethique et Valeurs du Sport » de la DRAJES Occitanie, ce qui garantit la compétence et l’honorabilité de ces structures.</w:t>
      </w:r>
    </w:p>
    <w:p w14:paraId="41A278FC" w14:textId="16443F9E" w:rsidR="005F6DE8" w:rsidRDefault="005B401A" w:rsidP="005B401A">
      <w:pPr>
        <w:jc w:val="both"/>
        <w:rPr>
          <w:rFonts w:ascii="Tahoma" w:hAnsi="Tahoma" w:cs="Tahoma"/>
          <w:color w:val="000000"/>
        </w:rPr>
      </w:pPr>
      <w:r w:rsidRPr="005B401A">
        <w:rPr>
          <w:rFonts w:ascii="Tahoma" w:hAnsi="Tahoma" w:cs="Tahoma"/>
          <w:color w:val="000000"/>
        </w:rPr>
        <w:t>Les 4 structures actuellement référencées ont chacune des champs de compétence, d’expertise et d’intervention, spécifiques et complémentaires, qui nécessitent d’être associés pour une action efficiente.</w:t>
      </w:r>
    </w:p>
    <w:p w14:paraId="5349599A" w14:textId="77777777" w:rsidR="005B401A" w:rsidRPr="005B401A" w:rsidRDefault="005B401A" w:rsidP="005B401A">
      <w:pPr>
        <w:jc w:val="both"/>
        <w:rPr>
          <w:rFonts w:ascii="Tahoma" w:hAnsi="Tahoma" w:cs="Tahoma"/>
          <w:color w:val="000000"/>
        </w:rPr>
      </w:pPr>
    </w:p>
    <w:p w14:paraId="1AB9042C" w14:textId="2AB60DAE" w:rsidR="00C60B51" w:rsidRPr="00A4401D" w:rsidRDefault="00FB17F3" w:rsidP="005F6DE8">
      <w:pPr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 wp14:anchorId="37EA0FDD" wp14:editId="66DF7846">
            <wp:extent cx="3457575" cy="34575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A558F" w14:textId="77777777" w:rsidR="00AD5DB3" w:rsidRPr="00A4401D" w:rsidRDefault="00AD5DB3" w:rsidP="00E12F39">
      <w:pPr>
        <w:rPr>
          <w:rFonts w:ascii="Tahoma" w:hAnsi="Tahoma" w:cs="Tahoma"/>
          <w:color w:val="000000"/>
        </w:rPr>
      </w:pPr>
    </w:p>
    <w:tbl>
      <w:tblPr>
        <w:tblStyle w:val="Grilledutableau"/>
        <w:tblW w:w="10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1153"/>
        <w:gridCol w:w="4750"/>
      </w:tblGrid>
      <w:tr w:rsidR="00C60B51" w14:paraId="517D4392" w14:textId="77777777" w:rsidTr="00C60B51">
        <w:trPr>
          <w:trHeight w:val="283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C73819" w14:textId="0BCB41B4" w:rsidR="00C60B51" w:rsidRPr="00AD5DB3" w:rsidRDefault="00C60B51" w:rsidP="00AD6E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  <w:lang w:eastAsia="en-US"/>
              </w:rPr>
              <w:drawing>
                <wp:inline distT="0" distB="0" distL="0" distR="0" wp14:anchorId="3DEAD262" wp14:editId="40890EF3">
                  <wp:extent cx="3400425" cy="899795"/>
                  <wp:effectExtent l="0" t="0" r="9525" b="0"/>
                  <wp:docPr id="2" name="Image 2" descr="Une image contenant texte, let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lettre&#10;&#10;Description générée automatiquement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83"/>
                          <a:stretch/>
                        </pic:blipFill>
                        <pic:spPr bwMode="auto">
                          <a:xfrm>
                            <a:off x="0" y="0"/>
                            <a:ext cx="34012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9E0E" w14:textId="79DA10E6" w:rsidR="00C60B51" w:rsidRPr="00AD5DB3" w:rsidRDefault="00C60B51" w:rsidP="00AD6E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</w:tc>
      </w:tr>
      <w:tr w:rsidR="00AD6E2C" w14:paraId="6A93FB38" w14:textId="77777777" w:rsidTr="00C60B51">
        <w:trPr>
          <w:trHeight w:val="2835"/>
        </w:trPr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DCB46" w14:textId="645193D1" w:rsidR="002E1563" w:rsidRPr="002E1563" w:rsidRDefault="002E1563" w:rsidP="00AD6E2C">
            <w:pPr>
              <w:jc w:val="center"/>
              <w:rPr>
                <w:rFonts w:ascii="Arial" w:hAnsi="Arial" w:cs="Arial"/>
                <w:color w:val="000000"/>
              </w:rPr>
            </w:pPr>
            <w:r w:rsidRPr="002E1563">
              <w:rPr>
                <w:rFonts w:ascii="Arial" w:hAnsi="Arial" w:cs="Arial"/>
                <w:noProof/>
                <w:color w:val="000000"/>
                <w:bdr w:val="none" w:sz="0" w:space="0" w:color="auto" w:frame="1"/>
                <w:lang w:eastAsia="en-US"/>
              </w:rPr>
              <w:drawing>
                <wp:inline distT="0" distB="0" distL="0" distR="0" wp14:anchorId="28A0A25A" wp14:editId="7765332C">
                  <wp:extent cx="1980000" cy="664260"/>
                  <wp:effectExtent l="0" t="0" r="1270" b="2540"/>
                  <wp:docPr id="5" name="Image 5" descr="Une image contenant texte&#10;&#10;Description générée automatiquement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texte&#10;&#10;Description générée automatiquement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6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1667D" w14:textId="32812F21" w:rsidR="002E1563" w:rsidRPr="00AD5DB3" w:rsidRDefault="002E1563" w:rsidP="00AD6E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lang w:eastAsia="en-US"/>
              </w:rPr>
            </w:pPr>
            <w:r w:rsidRPr="00AD5DB3">
              <w:rPr>
                <w:rFonts w:ascii="Tahoma" w:hAnsi="Tahoma" w:cs="Tahoma"/>
                <w:color w:val="000000"/>
                <w:lang w:eastAsia="en-US"/>
              </w:rPr>
              <w:t>Pour toute demande en Occitanie :</w:t>
            </w:r>
          </w:p>
          <w:p w14:paraId="5D64A834" w14:textId="6849C5CB" w:rsidR="002E1563" w:rsidRPr="00AD5DB3" w:rsidRDefault="002E1563" w:rsidP="00AD6E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eastAsia="en-US"/>
              </w:rPr>
            </w:pPr>
            <w:r w:rsidRPr="00AD5DB3">
              <w:rPr>
                <w:rFonts w:ascii="Tahoma" w:hAnsi="Tahoma" w:cs="Tahoma"/>
                <w:color w:val="000000"/>
                <w:lang w:eastAsia="en-US"/>
              </w:rPr>
              <w:t xml:space="preserve">Émeline FROGER, </w:t>
            </w:r>
            <w:r w:rsidR="00A4401D">
              <w:rPr>
                <w:rFonts w:ascii="Tahoma" w:hAnsi="Tahoma" w:cs="Tahoma"/>
                <w:color w:val="000000"/>
                <w:lang w:eastAsia="en-US"/>
              </w:rPr>
              <w:t xml:space="preserve">coordinatrice et </w:t>
            </w:r>
            <w:r w:rsidRPr="00AD5DB3">
              <w:rPr>
                <w:rFonts w:ascii="Tahoma" w:hAnsi="Tahoma" w:cs="Tahoma"/>
                <w:color w:val="000000"/>
                <w:lang w:eastAsia="en-US"/>
              </w:rPr>
              <w:t>intervenante régionale Occitanie</w:t>
            </w:r>
          </w:p>
          <w:p w14:paraId="7995A96E" w14:textId="74172CED" w:rsidR="002E1563" w:rsidRPr="00AD5DB3" w:rsidRDefault="002E1563" w:rsidP="00AD6E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eastAsia="en-US"/>
              </w:rPr>
            </w:pPr>
            <w:r w:rsidRPr="00AD5DB3">
              <w:rPr>
                <w:rFonts w:ascii="Tahoma" w:hAnsi="Tahoma" w:cs="Tahoma"/>
                <w:color w:val="000000"/>
                <w:lang w:eastAsia="en-US"/>
              </w:rPr>
              <w:t xml:space="preserve">06 38 47 34 87 – </w:t>
            </w:r>
            <w:hyperlink r:id="rId11" w:history="1">
              <w:r w:rsidRPr="00AD5DB3">
                <w:rPr>
                  <w:rStyle w:val="Lienhypertexte"/>
                  <w:rFonts w:ascii="Tahoma" w:hAnsi="Tahoma" w:cs="Tahoma"/>
                  <w:lang w:eastAsia="en-US"/>
                </w:rPr>
                <w:t>e.froger@colosse.fr</w:t>
              </w:r>
            </w:hyperlink>
          </w:p>
          <w:p w14:paraId="592B601C" w14:textId="77777777" w:rsidR="002E1563" w:rsidRPr="00AD5DB3" w:rsidRDefault="002E1563" w:rsidP="00AD6E2C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0130A5B" w14:textId="7D414BD5" w:rsidR="002E1563" w:rsidRPr="00AD5DB3" w:rsidRDefault="002E1563" w:rsidP="00AD6E2C">
            <w:pPr>
              <w:rPr>
                <w:rFonts w:ascii="Tahoma" w:hAnsi="Tahoma" w:cs="Tahoma"/>
              </w:rPr>
            </w:pPr>
            <w:r w:rsidRPr="00AD5DB3">
              <w:rPr>
                <w:rFonts w:ascii="Tahoma" w:hAnsi="Tahoma" w:cs="Tahoma"/>
                <w:color w:val="000000"/>
              </w:rPr>
              <w:t>Pour toute demande au pôle accompagnement des victimes</w:t>
            </w:r>
            <w:r w:rsidR="00AD6E2C" w:rsidRPr="00AD5DB3">
              <w:rPr>
                <w:rFonts w:ascii="Tahoma" w:hAnsi="Tahoma" w:cs="Tahoma"/>
                <w:color w:val="000000"/>
              </w:rPr>
              <w:t xml:space="preserve"> </w:t>
            </w:r>
            <w:r w:rsidRPr="00AD5DB3">
              <w:rPr>
                <w:rFonts w:ascii="Tahoma" w:hAnsi="Tahoma" w:cs="Tahoma"/>
                <w:color w:val="000000"/>
              </w:rPr>
              <w:t>: </w:t>
            </w:r>
          </w:p>
          <w:p w14:paraId="25812C63" w14:textId="054EF64C" w:rsidR="002E1563" w:rsidRPr="00AD5DB3" w:rsidRDefault="002E1563" w:rsidP="00AD6E2C">
            <w:pPr>
              <w:rPr>
                <w:rFonts w:ascii="Tahoma" w:hAnsi="Tahoma" w:cs="Tahoma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Maëlle LAFITTE, psychologue : 07 88 86 46 27 – </w:t>
            </w:r>
            <w:hyperlink r:id="rId12" w:history="1">
              <w:r w:rsidRPr="00AD5DB3">
                <w:rPr>
                  <w:rStyle w:val="Lienhypertexte"/>
                  <w:rFonts w:ascii="Tahoma" w:hAnsi="Tahoma" w:cs="Tahoma"/>
                </w:rPr>
                <w:t>psy@colosse.fr</w:t>
              </w:r>
            </w:hyperlink>
          </w:p>
          <w:p w14:paraId="2FAC2CE9" w14:textId="77777777" w:rsidR="002E1563" w:rsidRDefault="002E1563" w:rsidP="00AD6E2C">
            <w:pPr>
              <w:rPr>
                <w:rStyle w:val="Lienhypertexte"/>
                <w:rFonts w:ascii="Tahoma" w:hAnsi="Tahoma" w:cs="Tahoma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Carla SUBERCHICOT, juriste : 05 58 97 85 23 – </w:t>
            </w:r>
            <w:hyperlink r:id="rId13" w:history="1">
              <w:r w:rsidRPr="00AD5DB3">
                <w:rPr>
                  <w:rStyle w:val="Lienhypertexte"/>
                  <w:rFonts w:ascii="Tahoma" w:hAnsi="Tahoma" w:cs="Tahoma"/>
                </w:rPr>
                <w:t>juriste@colosse.fr</w:t>
              </w:r>
            </w:hyperlink>
          </w:p>
          <w:p w14:paraId="6DB2AF74" w14:textId="77777777" w:rsidR="00A74E4A" w:rsidRPr="00A74E4A" w:rsidRDefault="00A74E4A" w:rsidP="00A74E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24FBCA7E" w14:textId="66F9F473" w:rsidR="00A74E4A" w:rsidRPr="00AD5DB3" w:rsidRDefault="00A74E4A" w:rsidP="00A74E4A">
            <w:pPr>
              <w:rPr>
                <w:color w:val="000000"/>
              </w:rPr>
            </w:pPr>
            <w:r w:rsidRPr="00A74E4A">
              <w:rPr>
                <w:rFonts w:ascii="Tahoma" w:hAnsi="Tahoma" w:cs="Tahoma"/>
                <w:color w:val="000000"/>
              </w:rPr>
              <w:t>Site Internet :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hyperlink r:id="rId14" w:history="1">
              <w:r w:rsidR="00A4401D" w:rsidRPr="00DD3E3D">
                <w:rPr>
                  <w:rStyle w:val="Lienhypertexte"/>
                  <w:rFonts w:ascii="Tahoma" w:hAnsi="Tahoma" w:cs="Tahoma"/>
                </w:rPr>
                <w:t>https://colosse.fr/</w:t>
              </w:r>
            </w:hyperlink>
            <w:r w:rsidR="00A4401D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AD6E2C" w14:paraId="12E88082" w14:textId="77777777" w:rsidTr="00C60B51">
        <w:trPr>
          <w:trHeight w:val="2835"/>
        </w:trPr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97D11" w14:textId="5B9DE952" w:rsidR="002E1563" w:rsidRDefault="00AD6E2C" w:rsidP="00AD6E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40CE5D9" wp14:editId="313A75C6">
                  <wp:extent cx="2016000" cy="514040"/>
                  <wp:effectExtent l="0" t="0" r="381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18" r="63103" b="23277"/>
                          <a:stretch/>
                        </pic:blipFill>
                        <pic:spPr bwMode="auto">
                          <a:xfrm>
                            <a:off x="0" y="0"/>
                            <a:ext cx="2016000" cy="51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9697E" w14:textId="30B0F5C3" w:rsidR="00AD5DB3" w:rsidRPr="00AD5DB3" w:rsidRDefault="00AD5DB3" w:rsidP="00AD5DB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lang w:eastAsia="en-US"/>
              </w:rPr>
            </w:pPr>
            <w:r w:rsidRPr="00AD5DB3">
              <w:rPr>
                <w:rFonts w:ascii="Tahoma" w:hAnsi="Tahoma" w:cs="Tahoma"/>
                <w:color w:val="000000"/>
                <w:lang w:eastAsia="en-US"/>
              </w:rPr>
              <w:t>Pour toute demande</w:t>
            </w:r>
            <w:r w:rsidR="00A4401D">
              <w:rPr>
                <w:rFonts w:ascii="Tahoma" w:hAnsi="Tahoma" w:cs="Tahoma"/>
                <w:color w:val="000000"/>
                <w:lang w:eastAsia="en-US"/>
              </w:rPr>
              <w:t xml:space="preserve"> d’interventions – actions :</w:t>
            </w:r>
          </w:p>
          <w:p w14:paraId="19B01EB2" w14:textId="3985759F" w:rsidR="00A4401D" w:rsidRDefault="00A4401D" w:rsidP="00A4401D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Mylène BACON, </w:t>
            </w:r>
            <w:r>
              <w:rPr>
                <w:rFonts w:ascii="Tahoma" w:hAnsi="Tahoma" w:cs="Tahoma"/>
                <w:color w:val="000000"/>
              </w:rPr>
              <w:t xml:space="preserve">coordinatrice et </w:t>
            </w:r>
            <w:r>
              <w:rPr>
                <w:rFonts w:ascii="Tahoma" w:hAnsi="Tahoma" w:cs="Tahoma"/>
                <w:color w:val="000000"/>
                <w:lang w:eastAsia="en-US"/>
              </w:rPr>
              <w:t>intervenante régionale Occitanie</w:t>
            </w:r>
          </w:p>
          <w:p w14:paraId="38DD524A" w14:textId="66D04975" w:rsidR="00A4401D" w:rsidRDefault="00A4401D" w:rsidP="00A4401D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06 </w:t>
            </w:r>
            <w:r>
              <w:rPr>
                <w:rFonts w:ascii="Tahoma" w:hAnsi="Tahoma" w:cs="Tahoma"/>
                <w:color w:val="000000"/>
              </w:rPr>
              <w:t>10 39 28 12</w:t>
            </w:r>
            <w:r w:rsidRPr="00AD5DB3">
              <w:rPr>
                <w:rFonts w:ascii="Tahoma" w:hAnsi="Tahoma" w:cs="Tahoma"/>
                <w:color w:val="000000"/>
              </w:rPr>
              <w:t xml:space="preserve"> – </w:t>
            </w:r>
            <w:hyperlink r:id="rId16" w:history="1">
              <w:r w:rsidRPr="00AD5DB3">
                <w:rPr>
                  <w:rStyle w:val="Lienhypertexte"/>
                  <w:rFonts w:ascii="Tahoma" w:hAnsi="Tahoma" w:cs="Tahoma"/>
                </w:rPr>
                <w:t>mylenebacon@gmail.com</w:t>
              </w:r>
            </w:hyperlink>
            <w:r w:rsidRPr="00AD5DB3">
              <w:rPr>
                <w:rFonts w:ascii="Tahoma" w:hAnsi="Tahoma" w:cs="Tahoma"/>
                <w:color w:val="000000"/>
              </w:rPr>
              <w:t xml:space="preserve"> </w:t>
            </w:r>
          </w:p>
          <w:p w14:paraId="3D363B3D" w14:textId="77777777" w:rsidR="00AD5DB3" w:rsidRPr="00AD5DB3" w:rsidRDefault="00AD5DB3" w:rsidP="00AD6E2C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9F00B16" w14:textId="77777777" w:rsidR="00A4401D" w:rsidRPr="00AD5DB3" w:rsidRDefault="00A4401D" w:rsidP="00A4401D">
            <w:pPr>
              <w:rPr>
                <w:rFonts w:ascii="Tahoma" w:hAnsi="Tahoma" w:cs="Tahoma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Pour toute demande </w:t>
            </w:r>
            <w:r>
              <w:rPr>
                <w:rFonts w:ascii="Tahoma" w:hAnsi="Tahoma" w:cs="Tahoma"/>
                <w:color w:val="000000"/>
              </w:rPr>
              <w:t>liée à l’Association</w:t>
            </w:r>
            <w:r w:rsidRPr="00AD5DB3">
              <w:rPr>
                <w:rFonts w:ascii="Tahoma" w:hAnsi="Tahoma" w:cs="Tahoma"/>
                <w:color w:val="000000"/>
              </w:rPr>
              <w:t xml:space="preserve"> : </w:t>
            </w:r>
          </w:p>
          <w:p w14:paraId="023B4292" w14:textId="4FFA5309" w:rsidR="00AD6E2C" w:rsidRPr="00AD5DB3" w:rsidRDefault="00AD6E2C" w:rsidP="00AD6E2C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Isabelle </w:t>
            </w:r>
            <w:r w:rsidR="00AD5DB3" w:rsidRPr="00AD5DB3">
              <w:rPr>
                <w:rFonts w:ascii="Tahoma" w:hAnsi="Tahoma" w:cs="Tahoma"/>
                <w:color w:val="000000"/>
              </w:rPr>
              <w:t>TOLLENEER</w:t>
            </w:r>
            <w:r w:rsidR="00A4401D">
              <w:rPr>
                <w:rFonts w:ascii="Tahoma" w:hAnsi="Tahoma" w:cs="Tahoma"/>
                <w:color w:val="000000"/>
              </w:rPr>
              <w:t>, présidente</w:t>
            </w:r>
          </w:p>
          <w:p w14:paraId="41E2AF54" w14:textId="583BD3DA" w:rsidR="00AD6E2C" w:rsidRPr="00AD5DB3" w:rsidRDefault="00AD6E2C" w:rsidP="00AD6E2C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06 81 44 57 86 – </w:t>
            </w:r>
            <w:hyperlink r:id="rId17" w:history="1">
              <w:r w:rsidRPr="00AD5DB3">
                <w:rPr>
                  <w:rStyle w:val="Lienhypertexte"/>
                  <w:rFonts w:ascii="Tahoma" w:hAnsi="Tahoma" w:cs="Tahoma"/>
                </w:rPr>
                <w:t>isabelle.tolleneer@wanadoo.fr</w:t>
              </w:r>
            </w:hyperlink>
            <w:r w:rsidRPr="00AD5DB3">
              <w:rPr>
                <w:rFonts w:ascii="Tahoma" w:hAnsi="Tahoma" w:cs="Tahoma"/>
                <w:color w:val="000000"/>
              </w:rPr>
              <w:t xml:space="preserve"> </w:t>
            </w:r>
          </w:p>
          <w:p w14:paraId="73729B60" w14:textId="77777777" w:rsidR="00A74E4A" w:rsidRPr="00A74E4A" w:rsidRDefault="00A74E4A" w:rsidP="00A74E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CC7AA98" w14:textId="65485F4F" w:rsidR="00A74E4A" w:rsidRPr="00AD5DB3" w:rsidRDefault="00A74E4A" w:rsidP="00A74E4A">
            <w:pPr>
              <w:rPr>
                <w:rFonts w:ascii="Tahoma" w:hAnsi="Tahoma" w:cs="Tahoma"/>
                <w:color w:val="000000"/>
              </w:rPr>
            </w:pPr>
            <w:r w:rsidRPr="00A74E4A">
              <w:rPr>
                <w:rFonts w:ascii="Tahoma" w:hAnsi="Tahoma" w:cs="Tahoma"/>
                <w:color w:val="000000"/>
              </w:rPr>
              <w:t>Site Internet :</w:t>
            </w:r>
            <w:r w:rsidR="00A4401D">
              <w:rPr>
                <w:rFonts w:ascii="Tahoma" w:hAnsi="Tahoma" w:cs="Tahoma"/>
                <w:color w:val="000000"/>
              </w:rPr>
              <w:t xml:space="preserve"> </w:t>
            </w:r>
            <w:hyperlink r:id="rId18" w:history="1">
              <w:r w:rsidR="00A4401D" w:rsidRPr="00DD3E3D">
                <w:rPr>
                  <w:rStyle w:val="Lienhypertexte"/>
                  <w:rFonts w:ascii="Tahoma" w:hAnsi="Tahoma" w:cs="Tahoma"/>
                </w:rPr>
                <w:t>https://epess.fr/</w:t>
              </w:r>
            </w:hyperlink>
            <w:r w:rsidR="00A4401D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AD6E2C" w14:paraId="0E3896B4" w14:textId="77777777" w:rsidTr="00C60B51">
        <w:trPr>
          <w:trHeight w:val="2835"/>
        </w:trPr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6B54B" w14:textId="29205C6A" w:rsidR="002E1563" w:rsidRDefault="00AD6E2C" w:rsidP="00AD6E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59862772" wp14:editId="2D4B454B">
                  <wp:extent cx="2016000" cy="585794"/>
                  <wp:effectExtent l="0" t="0" r="3810" b="508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58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40AA" w14:textId="320113D6" w:rsidR="00DD6FED" w:rsidRPr="00DD6FED" w:rsidRDefault="00DD6FED" w:rsidP="00DD6FED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lang w:eastAsia="en-US"/>
              </w:rPr>
            </w:pPr>
            <w:r w:rsidRPr="00DD6FED">
              <w:rPr>
                <w:rFonts w:ascii="Tahoma" w:hAnsi="Tahoma" w:cs="Tahoma"/>
                <w:color w:val="000000"/>
                <w:lang w:eastAsia="en-US"/>
              </w:rPr>
              <w:t xml:space="preserve">Pour toute demande </w:t>
            </w:r>
            <w:r>
              <w:rPr>
                <w:rFonts w:ascii="Tahoma" w:hAnsi="Tahoma" w:cs="Tahoma"/>
                <w:color w:val="000000"/>
                <w:lang w:eastAsia="en-US"/>
              </w:rPr>
              <w:t xml:space="preserve">liée </w:t>
            </w:r>
            <w:r w:rsidRPr="00DD6FED">
              <w:rPr>
                <w:rFonts w:ascii="Tahoma" w:hAnsi="Tahoma" w:cs="Tahoma"/>
                <w:color w:val="000000"/>
                <w:lang w:eastAsia="en-US"/>
              </w:rPr>
              <w:t xml:space="preserve">aux </w:t>
            </w:r>
            <w:r>
              <w:rPr>
                <w:rFonts w:ascii="Tahoma" w:hAnsi="Tahoma" w:cs="Tahoma"/>
                <w:color w:val="000000"/>
                <w:lang w:eastAsia="en-US"/>
              </w:rPr>
              <w:t>actions</w:t>
            </w:r>
            <w:r w:rsidRPr="00DD6FED">
              <w:rPr>
                <w:rFonts w:ascii="Tahoma" w:hAnsi="Tahoma" w:cs="Tahoma"/>
                <w:color w:val="000000"/>
                <w:lang w:eastAsia="en-US"/>
              </w:rPr>
              <w:t xml:space="preserve"> en milieu sportif :</w:t>
            </w:r>
          </w:p>
          <w:p w14:paraId="78B86271" w14:textId="144FE5AA" w:rsidR="00DD6FED" w:rsidRPr="00DD6FED" w:rsidRDefault="00DD6FED" w:rsidP="00DD6FED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eastAsia="en-US"/>
              </w:rPr>
            </w:pPr>
            <w:r w:rsidRPr="00DD6FED">
              <w:rPr>
                <w:rFonts w:ascii="Tahoma" w:hAnsi="Tahoma" w:cs="Tahoma"/>
                <w:color w:val="000000"/>
                <w:lang w:eastAsia="en-US"/>
              </w:rPr>
              <w:t xml:space="preserve">David VOINSON, coordonnateur </w:t>
            </w:r>
            <w:r>
              <w:rPr>
                <w:rFonts w:ascii="Tahoma" w:hAnsi="Tahoma" w:cs="Tahoma"/>
                <w:color w:val="000000"/>
                <w:lang w:eastAsia="en-US"/>
              </w:rPr>
              <w:t>"</w:t>
            </w:r>
            <w:r w:rsidRPr="00DD6FED">
              <w:rPr>
                <w:rFonts w:ascii="Tahoma" w:hAnsi="Tahoma" w:cs="Tahoma"/>
                <w:color w:val="000000"/>
                <w:lang w:eastAsia="en-US"/>
              </w:rPr>
              <w:t>Performance et santé des sportifs</w:t>
            </w:r>
            <w:r>
              <w:rPr>
                <w:rFonts w:ascii="Tahoma" w:hAnsi="Tahoma" w:cs="Tahoma"/>
                <w:color w:val="000000"/>
                <w:lang w:eastAsia="en-US"/>
              </w:rPr>
              <w:t>"</w:t>
            </w:r>
          </w:p>
          <w:p w14:paraId="54A57B17" w14:textId="4D39FBE0" w:rsidR="00DD6FED" w:rsidRPr="00DD6FED" w:rsidRDefault="00DD6FED" w:rsidP="00DD6FED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lang w:eastAsia="en-US"/>
              </w:rPr>
            </w:pPr>
            <w:r w:rsidRPr="00DD6FED">
              <w:rPr>
                <w:rFonts w:ascii="Tahoma" w:hAnsi="Tahoma" w:cs="Tahoma"/>
                <w:color w:val="000000"/>
                <w:lang w:eastAsia="en-US"/>
              </w:rPr>
              <w:t xml:space="preserve">06 12 58 76 74 – </w:t>
            </w:r>
            <w:hyperlink r:id="rId20" w:history="1">
              <w:r w:rsidRPr="00DD6FED">
                <w:rPr>
                  <w:rStyle w:val="Lienhypertexte"/>
                  <w:rFonts w:ascii="Tahoma" w:hAnsi="Tahoma" w:cs="Tahoma"/>
                  <w:lang w:eastAsia="en-US"/>
                </w:rPr>
                <w:t>d</w:t>
              </w:r>
              <w:r w:rsidRPr="00DD6FED">
                <w:rPr>
                  <w:rStyle w:val="Lienhypertexte"/>
                  <w:rFonts w:ascii="Tahoma" w:hAnsi="Tahoma" w:cs="Tahoma"/>
                </w:rPr>
                <w:t>avid.voinson.ireps.org</w:t>
              </w:r>
            </w:hyperlink>
            <w:r w:rsidRPr="00DD6FED">
              <w:rPr>
                <w:rStyle w:val="Lienhypertexte"/>
                <w:rFonts w:ascii="Tahoma" w:hAnsi="Tahoma" w:cs="Tahoma"/>
                <w:lang w:eastAsia="en-US"/>
              </w:rPr>
              <w:t xml:space="preserve"> </w:t>
            </w:r>
          </w:p>
          <w:p w14:paraId="6B700CE0" w14:textId="77777777" w:rsidR="00DD6FED" w:rsidRPr="00DD6FED" w:rsidRDefault="00DD6FED" w:rsidP="00DD6FE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44AAE051" w14:textId="6E62D74D" w:rsidR="00DD6FED" w:rsidRPr="00AD5DB3" w:rsidRDefault="00DD6FED" w:rsidP="00DD6FED">
            <w:pPr>
              <w:rPr>
                <w:rFonts w:ascii="Tahoma" w:hAnsi="Tahoma" w:cs="Tahoma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Pour toute demande </w:t>
            </w:r>
            <w:r>
              <w:rPr>
                <w:rFonts w:ascii="Tahoma" w:hAnsi="Tahoma" w:cs="Tahoma"/>
                <w:color w:val="000000"/>
              </w:rPr>
              <w:t>liée à l’Association</w:t>
            </w:r>
            <w:r w:rsidRPr="00AD5DB3">
              <w:rPr>
                <w:rFonts w:ascii="Tahoma" w:hAnsi="Tahoma" w:cs="Tahoma"/>
                <w:color w:val="000000"/>
              </w:rPr>
              <w:t xml:space="preserve"> : </w:t>
            </w:r>
          </w:p>
          <w:p w14:paraId="6A6C4F7A" w14:textId="37D57794" w:rsidR="00DD6FED" w:rsidRPr="00DD6FED" w:rsidRDefault="00DD6FED" w:rsidP="00DD6FED">
            <w:pPr>
              <w:rPr>
                <w:rFonts w:ascii="Tahoma" w:hAnsi="Tahoma" w:cs="Tahoma"/>
              </w:rPr>
            </w:pPr>
            <w:r w:rsidRPr="00DD6FED">
              <w:rPr>
                <w:rFonts w:ascii="Tahoma" w:hAnsi="Tahoma" w:cs="Tahoma"/>
                <w:color w:val="000000"/>
              </w:rPr>
              <w:t>Karine NOGE</w:t>
            </w:r>
            <w:r>
              <w:rPr>
                <w:rFonts w:ascii="Tahoma" w:hAnsi="Tahoma" w:cs="Tahoma"/>
                <w:color w:val="000000"/>
              </w:rPr>
              <w:t>R</w:t>
            </w:r>
            <w:r w:rsidRPr="00DD6FED">
              <w:rPr>
                <w:rFonts w:ascii="Tahoma" w:hAnsi="Tahoma" w:cs="Tahoma"/>
                <w:color w:val="000000"/>
              </w:rPr>
              <w:t>, directrice : 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DD6FED">
              <w:rPr>
                <w:rFonts w:ascii="Tahoma" w:hAnsi="Tahoma" w:cs="Tahoma"/>
                <w:color w:val="000000"/>
              </w:rPr>
              <w:t xml:space="preserve"> 88 </w:t>
            </w:r>
            <w:r>
              <w:rPr>
                <w:rFonts w:ascii="Tahoma" w:hAnsi="Tahoma" w:cs="Tahoma"/>
                <w:color w:val="000000"/>
              </w:rPr>
              <w:t>07 08 27</w:t>
            </w:r>
            <w:r w:rsidRPr="00DD6FED">
              <w:rPr>
                <w:rFonts w:ascii="Tahoma" w:hAnsi="Tahoma" w:cs="Tahoma"/>
                <w:color w:val="000000"/>
              </w:rPr>
              <w:t xml:space="preserve"> – </w:t>
            </w:r>
            <w:hyperlink r:id="rId21" w:history="1">
              <w:r w:rsidRPr="00F730A0">
                <w:rPr>
                  <w:rStyle w:val="Lienhypertexte"/>
                  <w:rFonts w:ascii="Tahoma" w:hAnsi="Tahoma" w:cs="Tahoma"/>
                </w:rPr>
                <w:t>karine.noger@ireps.org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06B9BB41" w14:textId="77777777" w:rsidR="00DD6FED" w:rsidRDefault="00DD6FED" w:rsidP="00DD6FE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Bérénice MADELEINE</w:t>
            </w:r>
            <w:r w:rsidRPr="00AD5DB3">
              <w:rPr>
                <w:rFonts w:ascii="Tahoma" w:hAnsi="Tahoma" w:cs="Tahoma"/>
                <w:color w:val="000000"/>
              </w:rPr>
              <w:t xml:space="preserve">, </w:t>
            </w:r>
            <w:r>
              <w:rPr>
                <w:rFonts w:ascii="Tahoma" w:hAnsi="Tahoma" w:cs="Tahoma"/>
                <w:color w:val="000000"/>
              </w:rPr>
              <w:t>assistante de direction</w:t>
            </w:r>
            <w:r w:rsidRPr="00AD5DB3">
              <w:rPr>
                <w:rFonts w:ascii="Tahoma" w:hAnsi="Tahoma" w:cs="Tahoma"/>
                <w:color w:val="000000"/>
              </w:rPr>
              <w:t xml:space="preserve"> : </w:t>
            </w:r>
          </w:p>
          <w:p w14:paraId="78A55AE2" w14:textId="77777777" w:rsidR="002E1563" w:rsidRDefault="00DD6FED" w:rsidP="00DD6F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04 67 79 07 82</w:t>
            </w:r>
            <w:r w:rsidRPr="00AD5DB3">
              <w:rPr>
                <w:rFonts w:ascii="Tahoma" w:hAnsi="Tahoma" w:cs="Tahoma"/>
                <w:color w:val="000000"/>
              </w:rPr>
              <w:t xml:space="preserve"> –</w:t>
            </w:r>
            <w:r>
              <w:rPr>
                <w:rFonts w:ascii="Tahoma" w:hAnsi="Tahoma" w:cs="Tahoma"/>
              </w:rPr>
              <w:t xml:space="preserve"> </w:t>
            </w:r>
            <w:hyperlink r:id="rId22" w:history="1">
              <w:r w:rsidRPr="00F730A0">
                <w:rPr>
                  <w:rStyle w:val="Lienhypertexte"/>
                  <w:rFonts w:ascii="Tahoma" w:hAnsi="Tahoma" w:cs="Tahoma"/>
                </w:rPr>
                <w:t>ireps@ireps.org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7A9C7F38" w14:textId="77777777" w:rsidR="00A74E4A" w:rsidRPr="00A74E4A" w:rsidRDefault="00A74E4A" w:rsidP="00A74E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2B9F02BB" w14:textId="1D27FCD9" w:rsidR="00A74E4A" w:rsidRPr="00AD5DB3" w:rsidRDefault="00A74E4A" w:rsidP="00A74E4A">
            <w:pPr>
              <w:rPr>
                <w:rFonts w:ascii="Tahoma" w:hAnsi="Tahoma" w:cs="Tahoma"/>
                <w:color w:val="000000"/>
              </w:rPr>
            </w:pPr>
            <w:r w:rsidRPr="00A74E4A">
              <w:rPr>
                <w:rFonts w:ascii="Tahoma" w:hAnsi="Tahoma" w:cs="Tahoma"/>
                <w:color w:val="000000"/>
              </w:rPr>
              <w:t>Site Internet :</w:t>
            </w:r>
            <w:r w:rsidR="00A4401D">
              <w:rPr>
                <w:rFonts w:ascii="Tahoma" w:hAnsi="Tahoma" w:cs="Tahoma"/>
                <w:color w:val="000000"/>
              </w:rPr>
              <w:t xml:space="preserve"> </w:t>
            </w:r>
            <w:hyperlink r:id="rId23" w:history="1">
              <w:r w:rsidR="00A4401D" w:rsidRPr="00DD3E3D">
                <w:rPr>
                  <w:rStyle w:val="Lienhypertexte"/>
                  <w:rFonts w:ascii="Tahoma" w:hAnsi="Tahoma" w:cs="Tahoma"/>
                </w:rPr>
                <w:t>https://www.ireps.org/</w:t>
              </w:r>
            </w:hyperlink>
            <w:r w:rsidR="00A4401D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AD6E2C" w14:paraId="1E660538" w14:textId="77777777" w:rsidTr="00C60B51">
        <w:trPr>
          <w:trHeight w:val="2835"/>
        </w:trPr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A37E8" w14:textId="37F97AFA" w:rsidR="002E1563" w:rsidRDefault="00520083" w:rsidP="00AD6E2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EF87E8" wp14:editId="183DCD3D">
                  <wp:extent cx="2016000" cy="987848"/>
                  <wp:effectExtent l="0" t="0" r="3810" b="3175"/>
                  <wp:docPr id="10" name="Image 10" descr="Présentation | Asso. Les Papill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ésentation | Asso. Les Papill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987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567C4" w14:textId="121A1CAC" w:rsidR="002E1563" w:rsidRPr="00AD5DB3" w:rsidRDefault="00AD5DB3" w:rsidP="00AD6E2C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>Pour toute demande</w:t>
            </w:r>
            <w:r w:rsidR="005531FE">
              <w:rPr>
                <w:rFonts w:ascii="Tahoma" w:hAnsi="Tahoma" w:cs="Tahoma"/>
                <w:color w:val="000000"/>
              </w:rPr>
              <w:t xml:space="preserve"> d’actions et de partenariats</w:t>
            </w:r>
            <w:r w:rsidRPr="00AD5DB3">
              <w:rPr>
                <w:rFonts w:ascii="Tahoma" w:hAnsi="Tahoma" w:cs="Tahoma"/>
                <w:color w:val="000000"/>
              </w:rPr>
              <w:t> :</w:t>
            </w:r>
          </w:p>
          <w:p w14:paraId="24B1F632" w14:textId="673B3E45" w:rsidR="00AD5DB3" w:rsidRPr="00AD5DB3" w:rsidRDefault="00AD5DB3" w:rsidP="00AD5DB3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>Amandine BOULAY</w:t>
            </w:r>
            <w:r w:rsidR="00DD6FED">
              <w:rPr>
                <w:rFonts w:ascii="Tahoma" w:hAnsi="Tahoma" w:cs="Tahoma"/>
                <w:color w:val="000000"/>
              </w:rPr>
              <w:t>, r</w:t>
            </w:r>
            <w:r w:rsidR="00DD6FED" w:rsidRPr="00DD6FED">
              <w:rPr>
                <w:rFonts w:ascii="Tahoma" w:hAnsi="Tahoma" w:cs="Tahoma"/>
                <w:color w:val="000000"/>
              </w:rPr>
              <w:t>esponsable des relations avec les partenaires</w:t>
            </w:r>
          </w:p>
          <w:p w14:paraId="476AA221" w14:textId="77777777" w:rsidR="00AD5DB3" w:rsidRDefault="00AD5DB3" w:rsidP="00AD5DB3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 xml:space="preserve">04 68 81 96 47 – </w:t>
            </w:r>
            <w:hyperlink r:id="rId25" w:history="1">
              <w:r w:rsidRPr="00AD5DB3">
                <w:rPr>
                  <w:rStyle w:val="Lienhypertexte"/>
                  <w:rFonts w:ascii="Tahoma" w:hAnsi="Tahoma" w:cs="Tahoma"/>
                </w:rPr>
                <w:t>contact@associationlespapillons.org</w:t>
              </w:r>
            </w:hyperlink>
            <w:r w:rsidRPr="00AD5DB3">
              <w:rPr>
                <w:rFonts w:ascii="Tahoma" w:hAnsi="Tahoma" w:cs="Tahoma"/>
                <w:color w:val="000000"/>
              </w:rPr>
              <w:t xml:space="preserve"> </w:t>
            </w:r>
          </w:p>
          <w:p w14:paraId="0C68F88B" w14:textId="77777777" w:rsidR="005531FE" w:rsidRPr="005531FE" w:rsidRDefault="005531FE" w:rsidP="005531F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60DAA287" w14:textId="0E0CB0AF" w:rsidR="005531FE" w:rsidRPr="00AD5DB3" w:rsidRDefault="005531FE" w:rsidP="005531FE">
            <w:pPr>
              <w:rPr>
                <w:rFonts w:ascii="Tahoma" w:hAnsi="Tahoma" w:cs="Tahoma"/>
                <w:color w:val="000000"/>
              </w:rPr>
            </w:pPr>
            <w:r w:rsidRPr="00AD5DB3">
              <w:rPr>
                <w:rFonts w:ascii="Tahoma" w:hAnsi="Tahoma" w:cs="Tahoma"/>
                <w:color w:val="000000"/>
              </w:rPr>
              <w:t>Pour toute demande</w:t>
            </w:r>
            <w:r>
              <w:rPr>
                <w:rFonts w:ascii="Tahoma" w:hAnsi="Tahoma" w:cs="Tahoma"/>
                <w:color w:val="000000"/>
              </w:rPr>
              <w:t xml:space="preserve"> plus institutionnelle</w:t>
            </w:r>
            <w:r w:rsidRPr="00AD5DB3">
              <w:rPr>
                <w:rFonts w:ascii="Tahoma" w:hAnsi="Tahoma" w:cs="Tahoma"/>
                <w:color w:val="000000"/>
              </w:rPr>
              <w:t> :</w:t>
            </w:r>
          </w:p>
          <w:p w14:paraId="3E9A0D61" w14:textId="2E8150FE" w:rsidR="005531FE" w:rsidRPr="00AD5DB3" w:rsidRDefault="005531FE" w:rsidP="005531F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Laurent BOYET, président fondateur</w:t>
            </w:r>
          </w:p>
          <w:p w14:paraId="2294D8A8" w14:textId="77777777" w:rsidR="005531FE" w:rsidRDefault="005531FE" w:rsidP="005531FE">
            <w:pPr>
              <w:rPr>
                <w:rFonts w:ascii="Tahoma" w:hAnsi="Tahoma" w:cs="Tahoma"/>
                <w:color w:val="000000"/>
              </w:rPr>
            </w:pPr>
            <w:r w:rsidRPr="00A4401D">
              <w:rPr>
                <w:rFonts w:ascii="Tahoma" w:hAnsi="Tahoma" w:cs="Tahoma"/>
                <w:color w:val="000000"/>
              </w:rPr>
              <w:t>06 33 53 69 74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AD5DB3">
              <w:rPr>
                <w:rFonts w:ascii="Tahoma" w:hAnsi="Tahoma" w:cs="Tahoma"/>
                <w:color w:val="000000"/>
              </w:rPr>
              <w:t xml:space="preserve">– </w:t>
            </w:r>
            <w:hyperlink r:id="rId26" w:history="1">
              <w:r w:rsidRPr="00F730A0">
                <w:rPr>
                  <w:rStyle w:val="Lienhypertexte"/>
                  <w:rFonts w:ascii="Tahoma" w:hAnsi="Tahoma" w:cs="Tahoma"/>
                </w:rPr>
                <w:t>laurent.boyet@associationlespapillons.org</w:t>
              </w:r>
            </w:hyperlink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43486A57" w14:textId="77777777" w:rsidR="00A74E4A" w:rsidRPr="00A74E4A" w:rsidRDefault="00A74E4A" w:rsidP="00A74E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54641427" w14:textId="16549BE3" w:rsidR="00A74E4A" w:rsidRPr="00AD5DB3" w:rsidRDefault="00A74E4A" w:rsidP="00A74E4A">
            <w:pPr>
              <w:rPr>
                <w:rFonts w:ascii="Tahoma" w:hAnsi="Tahoma" w:cs="Tahoma"/>
                <w:color w:val="000000"/>
              </w:rPr>
            </w:pPr>
            <w:r w:rsidRPr="00A74E4A">
              <w:rPr>
                <w:rFonts w:ascii="Tahoma" w:hAnsi="Tahoma" w:cs="Tahoma"/>
                <w:color w:val="000000"/>
              </w:rPr>
              <w:t>Site Internet :</w:t>
            </w:r>
            <w:r w:rsidR="00A4401D">
              <w:rPr>
                <w:rFonts w:ascii="Tahoma" w:hAnsi="Tahoma" w:cs="Tahoma"/>
                <w:color w:val="000000"/>
              </w:rPr>
              <w:t xml:space="preserve"> </w:t>
            </w:r>
            <w:hyperlink r:id="rId27" w:history="1">
              <w:r w:rsidR="00A4401D" w:rsidRPr="00DD3E3D">
                <w:rPr>
                  <w:rStyle w:val="Lienhypertexte"/>
                  <w:rFonts w:ascii="Tahoma" w:hAnsi="Tahoma" w:cs="Tahoma"/>
                </w:rPr>
                <w:t>https://www.associationlespapillons.org/</w:t>
              </w:r>
            </w:hyperlink>
            <w:r w:rsidR="00A4401D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</w:tbl>
    <w:p w14:paraId="282B66D9" w14:textId="77777777" w:rsidR="002E1563" w:rsidRPr="00AD5DB3" w:rsidRDefault="002E1563" w:rsidP="00E12F39">
      <w:pPr>
        <w:rPr>
          <w:rFonts w:ascii="Arial" w:hAnsi="Arial" w:cs="Arial"/>
          <w:color w:val="000000"/>
          <w:sz w:val="2"/>
          <w:szCs w:val="2"/>
        </w:rPr>
      </w:pPr>
    </w:p>
    <w:sectPr w:rsidR="002E1563" w:rsidRPr="00AD5DB3" w:rsidSect="00A4401D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A4EF" w14:textId="77777777" w:rsidR="002E1563" w:rsidRDefault="002E1563" w:rsidP="002E1563">
      <w:r>
        <w:separator/>
      </w:r>
    </w:p>
  </w:endnote>
  <w:endnote w:type="continuationSeparator" w:id="0">
    <w:p w14:paraId="6F57FCCA" w14:textId="77777777" w:rsidR="002E1563" w:rsidRDefault="002E1563" w:rsidP="002E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5DFC" w14:textId="77777777" w:rsidR="002E1563" w:rsidRDefault="002E1563" w:rsidP="002E1563">
      <w:r>
        <w:separator/>
      </w:r>
    </w:p>
  </w:footnote>
  <w:footnote w:type="continuationSeparator" w:id="0">
    <w:p w14:paraId="73030914" w14:textId="77777777" w:rsidR="002E1563" w:rsidRDefault="002E1563" w:rsidP="002E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9"/>
    <w:rsid w:val="002E1563"/>
    <w:rsid w:val="003458AD"/>
    <w:rsid w:val="00520083"/>
    <w:rsid w:val="005531FE"/>
    <w:rsid w:val="005B401A"/>
    <w:rsid w:val="005F6DE8"/>
    <w:rsid w:val="008310BC"/>
    <w:rsid w:val="00A4401D"/>
    <w:rsid w:val="00A74E4A"/>
    <w:rsid w:val="00AD5DB3"/>
    <w:rsid w:val="00AD6E2C"/>
    <w:rsid w:val="00C60B51"/>
    <w:rsid w:val="00DD6FED"/>
    <w:rsid w:val="00E12F39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825893"/>
  <w15:chartTrackingRefBased/>
  <w15:docId w15:val="{E7A28699-3EBF-4257-8986-7B9BD6C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39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2F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F3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2E15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1563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15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1563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2E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juriste@colosse.fr" TargetMode="External"/><Relationship Id="rId18" Type="http://schemas.openxmlformats.org/officeDocument/2006/relationships/hyperlink" Target="https://epess.fr/" TargetMode="External"/><Relationship Id="rId26" Type="http://schemas.openxmlformats.org/officeDocument/2006/relationships/hyperlink" Target="mailto:laurent.boyet@associationlespapillons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rine.noger@ireps.org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psy@colosse.fr" TargetMode="External"/><Relationship Id="rId17" Type="http://schemas.openxmlformats.org/officeDocument/2006/relationships/hyperlink" Target="mailto:isabelle.tolleneer@wanadoo.fr" TargetMode="External"/><Relationship Id="rId25" Type="http://schemas.openxmlformats.org/officeDocument/2006/relationships/hyperlink" Target="mailto:contact@associationlespapillon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ylenebacon@gmail.com" TargetMode="External"/><Relationship Id="rId20" Type="http://schemas.openxmlformats.org/officeDocument/2006/relationships/hyperlink" Target="mailto:e.froger@colosse.f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.froger@colosse.fr" TargetMode="External"/><Relationship Id="rId24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s://www.ireps.org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yperlink" Target="http://www.colosse.fr/" TargetMode="External"/><Relationship Id="rId14" Type="http://schemas.openxmlformats.org/officeDocument/2006/relationships/hyperlink" Target="https://colosse.fr/" TargetMode="External"/><Relationship Id="rId22" Type="http://schemas.openxmlformats.org/officeDocument/2006/relationships/hyperlink" Target="mailto:ireps@ireps.org" TargetMode="External"/><Relationship Id="rId27" Type="http://schemas.openxmlformats.org/officeDocument/2006/relationships/hyperlink" Target="https://www.associationlespapillons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Noger</dc:creator>
  <cp:keywords/>
  <dc:description/>
  <cp:lastModifiedBy>Karine Noger</cp:lastModifiedBy>
  <cp:revision>5</cp:revision>
  <dcterms:created xsi:type="dcterms:W3CDTF">2023-04-06T10:25:00Z</dcterms:created>
  <dcterms:modified xsi:type="dcterms:W3CDTF">2023-04-06T12:13:00Z</dcterms:modified>
</cp:coreProperties>
</file>